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92" w:rsidRDefault="00DE5B92" w:rsidP="00DE5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КУРГАНСКАЯ ОБЛАСТЬ </w:t>
      </w:r>
    </w:p>
    <w:p w:rsidR="00DE5B92" w:rsidRDefault="00DE5B92" w:rsidP="00DE5B92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ВАРГАШИНСКИЙ РАЙОН</w:t>
      </w:r>
    </w:p>
    <w:p w:rsidR="00DE5B92" w:rsidRDefault="00DE5B92" w:rsidP="00DE5B92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МОСТОВСКОЙ СЕЛЬСОВЕТ</w:t>
      </w:r>
    </w:p>
    <w:p w:rsidR="00DE5B92" w:rsidRDefault="00DE5B92" w:rsidP="00DE5B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МОСТОВСКОГО СЕЛЬСОВЕТА</w:t>
      </w:r>
    </w:p>
    <w:p w:rsidR="00DE5B92" w:rsidRDefault="00DE5B92" w:rsidP="00DE5B92">
      <w:pPr>
        <w:jc w:val="center"/>
        <w:rPr>
          <w:sz w:val="28"/>
          <w:szCs w:val="28"/>
        </w:rPr>
      </w:pPr>
    </w:p>
    <w:p w:rsidR="00DE5B92" w:rsidRDefault="00DE5B92" w:rsidP="00DE5B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B92" w:rsidRDefault="00526C15" w:rsidP="00DE5B92">
      <w:pPr>
        <w:rPr>
          <w:b/>
          <w:sz w:val="28"/>
          <w:szCs w:val="28"/>
        </w:rPr>
      </w:pPr>
      <w:r>
        <w:rPr>
          <w:sz w:val="28"/>
          <w:szCs w:val="28"/>
        </w:rPr>
        <w:t>от 06 апреля</w:t>
      </w:r>
      <w:r w:rsidR="00515C32">
        <w:rPr>
          <w:sz w:val="28"/>
          <w:szCs w:val="28"/>
        </w:rPr>
        <w:t xml:space="preserve"> 2018</w:t>
      </w:r>
      <w:r w:rsidR="00DE5B92">
        <w:rPr>
          <w:sz w:val="28"/>
          <w:szCs w:val="28"/>
        </w:rPr>
        <w:t xml:space="preserve"> года  №  </w:t>
      </w:r>
      <w:r>
        <w:rPr>
          <w:b/>
          <w:sz w:val="28"/>
          <w:szCs w:val="28"/>
        </w:rPr>
        <w:t>18</w:t>
      </w:r>
      <w:r w:rsidR="00DE5B92">
        <w:rPr>
          <w:b/>
          <w:sz w:val="28"/>
          <w:szCs w:val="28"/>
        </w:rPr>
        <w:t>-Р</w:t>
      </w: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>с. Мостовское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адресных ориентиров</w:t>
      </w:r>
    </w:p>
    <w:p w:rsidR="00DE5B92" w:rsidRDefault="00515C32" w:rsidP="00DE5B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DE5B92">
        <w:rPr>
          <w:b/>
          <w:sz w:val="28"/>
          <w:szCs w:val="28"/>
        </w:rPr>
        <w:t xml:space="preserve"> 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Руководствуясь ст.15 Федерального закона Российской Федерации от 24.07.2007 г. № 221-ФЗ « О государственном кадастре недвижимости», постановлением Правительства Российской Федерации от 18.08.2008 г. № 618 « Об информационном взаимодействии при ведении государственного кадастра недвижимости» 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DE5B92" w:rsidRDefault="00DE5B92" w:rsidP="00DE5B92">
      <w:pPr>
        <w:rPr>
          <w:b/>
          <w:sz w:val="28"/>
          <w:szCs w:val="28"/>
        </w:rPr>
      </w:pPr>
    </w:p>
    <w:p w:rsidR="00DE5B92" w:rsidRPr="00526C15" w:rsidRDefault="00DE5B92" w:rsidP="00526C15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6C15">
        <w:rPr>
          <w:sz w:val="28"/>
          <w:szCs w:val="28"/>
        </w:rPr>
        <w:t xml:space="preserve"> Уточнить адресный ориентир ран</w:t>
      </w:r>
      <w:r w:rsidR="00566FB6">
        <w:rPr>
          <w:sz w:val="28"/>
          <w:szCs w:val="28"/>
        </w:rPr>
        <w:t>ее учтенного жилого дома</w:t>
      </w:r>
      <w:r w:rsidRPr="00526C15">
        <w:rPr>
          <w:sz w:val="28"/>
          <w:szCs w:val="28"/>
        </w:rPr>
        <w:t xml:space="preserve">, расположенного  по адресу: Российская  Федерация, Курганская область, Варгашинский район, </w:t>
      </w:r>
      <w:proofErr w:type="spellStart"/>
      <w:r w:rsidRPr="00526C15">
        <w:rPr>
          <w:sz w:val="28"/>
          <w:szCs w:val="28"/>
        </w:rPr>
        <w:t>с</w:t>
      </w:r>
      <w:proofErr w:type="gramStart"/>
      <w:r w:rsidRPr="00526C15">
        <w:rPr>
          <w:sz w:val="28"/>
          <w:szCs w:val="28"/>
        </w:rPr>
        <w:t>.М</w:t>
      </w:r>
      <w:proofErr w:type="gramEnd"/>
      <w:r w:rsidRPr="00526C15">
        <w:rPr>
          <w:sz w:val="28"/>
          <w:szCs w:val="28"/>
        </w:rPr>
        <w:t>остовское</w:t>
      </w:r>
      <w:proofErr w:type="spellEnd"/>
      <w:r w:rsidRPr="00526C15">
        <w:rPr>
          <w:sz w:val="28"/>
          <w:szCs w:val="28"/>
        </w:rPr>
        <w:t xml:space="preserve"> (согласно приложению).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515C32" w:rsidP="00DE5B92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DE5B92">
        <w:rPr>
          <w:sz w:val="28"/>
          <w:szCs w:val="28"/>
        </w:rPr>
        <w:t xml:space="preserve"> Мостовского сель</w:t>
      </w:r>
      <w:r>
        <w:rPr>
          <w:sz w:val="28"/>
          <w:szCs w:val="28"/>
        </w:rPr>
        <w:t>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С.А. Сергеев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распоряжению</w:t>
      </w: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Мостовского сельсовета</w:t>
      </w:r>
    </w:p>
    <w:p w:rsidR="00DE5B92" w:rsidRDefault="00566FB6" w:rsidP="00DE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06.04</w:t>
      </w:r>
      <w:r w:rsidR="00515C32">
        <w:rPr>
          <w:sz w:val="28"/>
          <w:szCs w:val="28"/>
        </w:rPr>
        <w:t xml:space="preserve">.2018 г. № </w:t>
      </w:r>
      <w:r>
        <w:rPr>
          <w:sz w:val="28"/>
          <w:szCs w:val="28"/>
        </w:rPr>
        <w:t>18</w:t>
      </w:r>
      <w:r w:rsidR="00DE5B92">
        <w:rPr>
          <w:sz w:val="28"/>
          <w:szCs w:val="28"/>
        </w:rPr>
        <w:t>-Р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tbl>
      <w:tblPr>
        <w:tblW w:w="1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2977"/>
        <w:gridCol w:w="3267"/>
        <w:gridCol w:w="2784"/>
      </w:tblGrid>
      <w:tr w:rsidR="00DE5B92" w:rsidTr="00A62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  <w:p w:rsidR="00DE5B92" w:rsidRDefault="00731E4A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жилого дома</w:t>
            </w:r>
            <w:r w:rsidR="00DE5B92">
              <w:rPr>
                <w:sz w:val="28"/>
                <w:szCs w:val="28"/>
              </w:rPr>
              <w:t xml:space="preserve"> согласно сведениям ГКН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Уточненный адрес </w:t>
            </w:r>
          </w:p>
          <w:p w:rsidR="00DE5B92" w:rsidRDefault="00731E4A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жилого  дома</w:t>
            </w:r>
            <w:r w:rsidR="00515C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E5B92" w:rsidTr="00A62D68">
        <w:trPr>
          <w:gridAfter w:val="1"/>
          <w:wAfter w:w="278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  <w:t>45:03:011003:</w:t>
            </w:r>
            <w:r w:rsidR="00566FB6"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  <w:t>1476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Варгашинский район,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Мостовское, </w:t>
            </w:r>
          </w:p>
          <w:p w:rsidR="00DE5B92" w:rsidRDefault="00DE5B92" w:rsidP="00B109D5">
            <w:pPr>
              <w:spacing w:line="276" w:lineRule="auto"/>
              <w:rPr>
                <w:sz w:val="28"/>
                <w:szCs w:val="28"/>
              </w:rPr>
            </w:pPr>
            <w:r w:rsidRPr="00860C28">
              <w:rPr>
                <w:sz w:val="28"/>
                <w:szCs w:val="28"/>
              </w:rPr>
              <w:t>ул</w:t>
            </w:r>
            <w:r w:rsidR="00B109D5">
              <w:rPr>
                <w:sz w:val="28"/>
                <w:szCs w:val="28"/>
              </w:rPr>
              <w:t>. Советская</w:t>
            </w:r>
            <w:r w:rsidR="00515C32">
              <w:rPr>
                <w:sz w:val="28"/>
                <w:szCs w:val="28"/>
              </w:rPr>
              <w:t xml:space="preserve">, № </w:t>
            </w:r>
            <w:r w:rsidR="00566FB6">
              <w:rPr>
                <w:sz w:val="28"/>
                <w:szCs w:val="28"/>
              </w:rPr>
              <w:t>28/22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Варгашинский район,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Мостовское,</w:t>
            </w:r>
          </w:p>
          <w:p w:rsidR="00DE5B92" w:rsidRDefault="00B109D5" w:rsidP="00515C32">
            <w:pPr>
              <w:spacing w:line="276" w:lineRule="auto"/>
              <w:rPr>
                <w:sz w:val="28"/>
                <w:szCs w:val="28"/>
              </w:rPr>
            </w:pPr>
            <w:r w:rsidRPr="00860C28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. Советская, № </w:t>
            </w:r>
            <w:r w:rsidR="00566FB6">
              <w:rPr>
                <w:sz w:val="28"/>
                <w:szCs w:val="28"/>
              </w:rPr>
              <w:t>22</w:t>
            </w:r>
          </w:p>
        </w:tc>
      </w:tr>
    </w:tbl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515C32" w:rsidP="00DE5B92">
      <w:r>
        <w:rPr>
          <w:sz w:val="28"/>
          <w:szCs w:val="28"/>
        </w:rPr>
        <w:t xml:space="preserve"> Глава</w:t>
      </w:r>
      <w:r w:rsidR="00DE5B92">
        <w:rPr>
          <w:sz w:val="28"/>
          <w:szCs w:val="28"/>
        </w:rPr>
        <w:t xml:space="preserve"> Мостовского сельсовета</w:t>
      </w:r>
      <w:r w:rsidR="00DE5B92">
        <w:rPr>
          <w:sz w:val="28"/>
          <w:szCs w:val="28"/>
        </w:rPr>
        <w:tab/>
      </w:r>
      <w:r w:rsidR="00DE5B92">
        <w:rPr>
          <w:sz w:val="28"/>
          <w:szCs w:val="28"/>
        </w:rPr>
        <w:tab/>
      </w:r>
      <w:r w:rsidR="00DE5B92">
        <w:rPr>
          <w:sz w:val="28"/>
          <w:szCs w:val="28"/>
        </w:rPr>
        <w:tab/>
        <w:t xml:space="preserve">              С.</w:t>
      </w:r>
      <w:r>
        <w:rPr>
          <w:sz w:val="28"/>
          <w:szCs w:val="28"/>
        </w:rPr>
        <w:t>А. Сергеев</w:t>
      </w:r>
    </w:p>
    <w:p w:rsidR="00DE5B92" w:rsidRDefault="00DE5B92" w:rsidP="00DE5B92"/>
    <w:p w:rsidR="00DE5B92" w:rsidRDefault="00DE5B92" w:rsidP="00DE5B92"/>
    <w:p w:rsidR="00897661" w:rsidRDefault="00897661"/>
    <w:sectPr w:rsidR="00897661" w:rsidSect="009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1D9"/>
    <w:multiLevelType w:val="hybridMultilevel"/>
    <w:tmpl w:val="0DA24964"/>
    <w:lvl w:ilvl="0" w:tplc="1580168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B92"/>
    <w:rsid w:val="001877B5"/>
    <w:rsid w:val="00515C32"/>
    <w:rsid w:val="00526C15"/>
    <w:rsid w:val="00566FB6"/>
    <w:rsid w:val="0059242C"/>
    <w:rsid w:val="00731E4A"/>
    <w:rsid w:val="00897661"/>
    <w:rsid w:val="00B109D5"/>
    <w:rsid w:val="00DE5B92"/>
    <w:rsid w:val="00E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6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7</cp:revision>
  <cp:lastPrinted>2018-01-11T08:56:00Z</cp:lastPrinted>
  <dcterms:created xsi:type="dcterms:W3CDTF">2018-01-11T08:48:00Z</dcterms:created>
  <dcterms:modified xsi:type="dcterms:W3CDTF">2018-04-06T04:58:00Z</dcterms:modified>
</cp:coreProperties>
</file>